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253"/>
      </w:tblGrid>
      <w:tr w:rsidR="009F0C61" w:rsidRPr="00967CC8" w14:paraId="180E63A1" w14:textId="77777777">
        <w:trPr>
          <w:cantSplit/>
          <w:trHeight w:val="1234"/>
        </w:trPr>
        <w:tc>
          <w:tcPr>
            <w:tcW w:w="5220" w:type="dxa"/>
          </w:tcPr>
          <w:p w14:paraId="39EFBC3A" w14:textId="77777777" w:rsidR="0049138F" w:rsidRPr="00967CC8" w:rsidRDefault="004B5B64" w:rsidP="0049138F">
            <w:pPr>
              <w:rPr>
                <w:rFonts w:cs="Arial"/>
              </w:rPr>
            </w:pPr>
            <w:r w:rsidRPr="00967CC8">
              <w:rPr>
                <w:rFonts w:cs="Arial"/>
              </w:rPr>
              <w:t xml:space="preserve">Dagelijks Bestuur van </w:t>
            </w:r>
            <w:proofErr w:type="spellStart"/>
            <w:r w:rsidR="0049138F" w:rsidRPr="00967CC8">
              <w:rPr>
                <w:rFonts w:cs="Arial"/>
              </w:rPr>
              <w:t>BeIastingsamenwerking</w:t>
            </w:r>
            <w:proofErr w:type="spellEnd"/>
            <w:r w:rsidR="0049138F" w:rsidRPr="00967CC8">
              <w:rPr>
                <w:rFonts w:cs="Arial"/>
              </w:rPr>
              <w:t xml:space="preserve"> Rivierenland </w:t>
            </w:r>
          </w:p>
          <w:p w14:paraId="02767B35" w14:textId="77777777" w:rsidR="0049138F" w:rsidRPr="00967CC8" w:rsidRDefault="0049138F" w:rsidP="00677AD1">
            <w:pPr>
              <w:rPr>
                <w:rFonts w:cs="Arial"/>
              </w:rPr>
            </w:pPr>
            <w:r w:rsidRPr="00967CC8">
              <w:rPr>
                <w:rFonts w:cs="Arial"/>
              </w:rPr>
              <w:t xml:space="preserve">Stationsstraat 4 - 8 </w:t>
            </w:r>
          </w:p>
          <w:p w14:paraId="7BDC5B4D" w14:textId="13E0F593" w:rsidR="00677AD1" w:rsidRPr="00967CC8" w:rsidRDefault="0049138F" w:rsidP="00677AD1">
            <w:r w:rsidRPr="00967CC8">
              <w:t>Postbus 18</w:t>
            </w:r>
          </w:p>
          <w:p w14:paraId="5F1CD5DD" w14:textId="61C61EB3" w:rsidR="0049138F" w:rsidRPr="00967CC8" w:rsidRDefault="0049138F" w:rsidP="00677AD1">
            <w:r w:rsidRPr="00967CC8">
              <w:t>4000 AA Tiel</w:t>
            </w:r>
          </w:p>
          <w:p w14:paraId="6978BE71" w14:textId="597ECF75" w:rsidR="009F0C61" w:rsidRPr="00967CC8" w:rsidRDefault="00677AD1" w:rsidP="00967CC8">
            <w:r w:rsidRPr="00967CC8">
              <w:t xml:space="preserve"> </w:t>
            </w:r>
          </w:p>
        </w:tc>
        <w:tc>
          <w:tcPr>
            <w:tcW w:w="4253" w:type="dxa"/>
          </w:tcPr>
          <w:p w14:paraId="582ED781" w14:textId="77777777" w:rsidR="009F0C61" w:rsidRPr="00967CC8" w:rsidRDefault="009F0C61" w:rsidP="00677AD1">
            <w:pPr>
              <w:pStyle w:val="Afsluiting"/>
              <w:tabs>
                <w:tab w:val="clear" w:pos="2552"/>
              </w:tabs>
              <w:spacing w:line="240" w:lineRule="auto"/>
            </w:pPr>
          </w:p>
        </w:tc>
      </w:tr>
    </w:tbl>
    <w:p w14:paraId="1C89B25A" w14:textId="77777777" w:rsidR="009F0C61" w:rsidRPr="00967CC8" w:rsidRDefault="009F0C61" w:rsidP="00677AD1"/>
    <w:tbl>
      <w:tblPr>
        <w:tblStyle w:val="Tabelraster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973"/>
        <w:gridCol w:w="3686"/>
        <w:gridCol w:w="567"/>
      </w:tblGrid>
      <w:tr w:rsidR="00967CC8" w:rsidRPr="00967CC8" w14:paraId="3EBFD795" w14:textId="77777777" w:rsidTr="00477342">
        <w:trPr>
          <w:trHeight w:val="284"/>
        </w:trPr>
        <w:tc>
          <w:tcPr>
            <w:tcW w:w="2410" w:type="dxa"/>
          </w:tcPr>
          <w:p w14:paraId="698BDC31" w14:textId="67D5EF0F" w:rsidR="00477342" w:rsidRPr="00967CC8" w:rsidRDefault="00477342" w:rsidP="00D47D1B">
            <w:pPr>
              <w:rPr>
                <w:rFonts w:cs="Arial"/>
                <w:sz w:val="14"/>
                <w:szCs w:val="14"/>
              </w:rPr>
            </w:pPr>
            <w:r w:rsidRPr="00967CC8">
              <w:rPr>
                <w:rFonts w:cs="Arial"/>
                <w:sz w:val="14"/>
                <w:szCs w:val="14"/>
              </w:rPr>
              <w:t xml:space="preserve">Uw </w:t>
            </w:r>
            <w:r w:rsidRPr="00967CC8">
              <w:rPr>
                <w:rStyle w:val="refkop"/>
                <w:rFonts w:cs="Arial"/>
              </w:rPr>
              <w:t>brief</w:t>
            </w:r>
            <w:r w:rsidRPr="00967CC8">
              <w:rPr>
                <w:rFonts w:cs="Arial"/>
                <w:sz w:val="14"/>
                <w:szCs w:val="14"/>
              </w:rPr>
              <w:t xml:space="preserve"> van </w:t>
            </w:r>
            <w:r w:rsidR="0049138F" w:rsidRPr="00967CC8">
              <w:rPr>
                <w:rFonts w:cs="Arial"/>
                <w:sz w:val="14"/>
                <w:szCs w:val="14"/>
              </w:rPr>
              <w:t>28-03-2024</w:t>
            </w:r>
          </w:p>
        </w:tc>
        <w:tc>
          <w:tcPr>
            <w:tcW w:w="2973" w:type="dxa"/>
          </w:tcPr>
          <w:p w14:paraId="358B382A" w14:textId="77777777" w:rsidR="00477342" w:rsidRPr="00967CC8" w:rsidRDefault="00477342" w:rsidP="00AC720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38F68078" w14:textId="617761EC" w:rsidR="00477342" w:rsidRPr="00967CC8" w:rsidRDefault="00477342" w:rsidP="00AC7202">
            <w:pPr>
              <w:rPr>
                <w:rStyle w:val="refkop"/>
                <w:rFonts w:cs="Arial"/>
              </w:rPr>
            </w:pPr>
            <w:r w:rsidRPr="00967CC8">
              <w:rPr>
                <w:rStyle w:val="refkop"/>
                <w:rFonts w:cs="Arial"/>
              </w:rPr>
              <w:t xml:space="preserve">Team </w:t>
            </w:r>
            <w:r w:rsidR="0049138F" w:rsidRPr="00967CC8">
              <w:rPr>
                <w:rStyle w:val="refkop"/>
                <w:rFonts w:cs="Arial"/>
              </w:rPr>
              <w:t>Financiën</w:t>
            </w:r>
          </w:p>
        </w:tc>
        <w:tc>
          <w:tcPr>
            <w:tcW w:w="567" w:type="dxa"/>
          </w:tcPr>
          <w:p w14:paraId="63AB53EF" w14:textId="77777777" w:rsidR="00477342" w:rsidRPr="00967CC8" w:rsidRDefault="00477342" w:rsidP="00AC7202">
            <w:pPr>
              <w:rPr>
                <w:rFonts w:cs="Arial"/>
              </w:rPr>
            </w:pPr>
          </w:p>
        </w:tc>
      </w:tr>
      <w:tr w:rsidR="00967CC8" w:rsidRPr="00967CC8" w14:paraId="56076CDE" w14:textId="77777777" w:rsidTr="00477342">
        <w:trPr>
          <w:trHeight w:val="284"/>
        </w:trPr>
        <w:tc>
          <w:tcPr>
            <w:tcW w:w="2410" w:type="dxa"/>
          </w:tcPr>
          <w:p w14:paraId="60BE4E36" w14:textId="14FAE9AE" w:rsidR="00477342" w:rsidRPr="00967CC8" w:rsidRDefault="00477342" w:rsidP="007D6C7E">
            <w:pPr>
              <w:rPr>
                <w:rStyle w:val="refkop"/>
                <w:rFonts w:cs="Arial"/>
              </w:rPr>
            </w:pPr>
            <w:r w:rsidRPr="00967CC8">
              <w:rPr>
                <w:rStyle w:val="refkop"/>
                <w:rFonts w:cs="Arial"/>
              </w:rPr>
              <w:t xml:space="preserve">Uw kenmerk </w:t>
            </w:r>
            <w:r w:rsidR="0049138F" w:rsidRPr="00967CC8">
              <w:rPr>
                <w:rStyle w:val="refkop"/>
                <w:rFonts w:cs="Arial"/>
              </w:rPr>
              <w:t>BSR/MS/BDW/28/03/2024/032</w:t>
            </w:r>
          </w:p>
        </w:tc>
        <w:tc>
          <w:tcPr>
            <w:tcW w:w="2973" w:type="dxa"/>
          </w:tcPr>
          <w:p w14:paraId="7FCB5AB6" w14:textId="77777777" w:rsidR="00477342" w:rsidRPr="00967CC8" w:rsidRDefault="00477342" w:rsidP="00AC720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3763E3F1" w14:textId="5D8D26CC" w:rsidR="00477342" w:rsidRPr="00967CC8" w:rsidRDefault="00477342" w:rsidP="00AC7202">
            <w:pPr>
              <w:rPr>
                <w:rStyle w:val="refkop"/>
                <w:rFonts w:cs="Arial"/>
              </w:rPr>
            </w:pPr>
            <w:r w:rsidRPr="00967CC8">
              <w:rPr>
                <w:rStyle w:val="refkop"/>
                <w:rFonts w:cs="Arial"/>
              </w:rPr>
              <w:t xml:space="preserve">Telefoonnummer </w:t>
            </w:r>
            <w:r w:rsidR="0049138F" w:rsidRPr="00967CC8">
              <w:rPr>
                <w:rStyle w:val="refkop"/>
                <w:rFonts w:cs="Arial"/>
              </w:rPr>
              <w:t>140418</w:t>
            </w:r>
          </w:p>
        </w:tc>
        <w:tc>
          <w:tcPr>
            <w:tcW w:w="567" w:type="dxa"/>
          </w:tcPr>
          <w:p w14:paraId="0E2C56B7" w14:textId="77777777" w:rsidR="00477342" w:rsidRPr="00967CC8" w:rsidRDefault="00477342" w:rsidP="00AC7202">
            <w:pPr>
              <w:rPr>
                <w:rFonts w:cs="Arial"/>
              </w:rPr>
            </w:pPr>
          </w:p>
        </w:tc>
      </w:tr>
      <w:tr w:rsidR="00967CC8" w:rsidRPr="00967CC8" w14:paraId="4434BF13" w14:textId="77777777" w:rsidTr="00477342">
        <w:trPr>
          <w:trHeight w:val="284"/>
        </w:trPr>
        <w:tc>
          <w:tcPr>
            <w:tcW w:w="2410" w:type="dxa"/>
          </w:tcPr>
          <w:p w14:paraId="75E857F0" w14:textId="7DF6FB34" w:rsidR="00477342" w:rsidRPr="00967CC8" w:rsidRDefault="00477342" w:rsidP="00A20E81">
            <w:pPr>
              <w:rPr>
                <w:rStyle w:val="refkop"/>
                <w:rFonts w:cs="Arial"/>
              </w:rPr>
            </w:pPr>
            <w:r w:rsidRPr="00967CC8">
              <w:rPr>
                <w:rStyle w:val="refkop"/>
                <w:rFonts w:cs="Arial"/>
              </w:rPr>
              <w:t xml:space="preserve">Ons kenmerk </w:t>
            </w:r>
            <w:r w:rsidR="00967CC8">
              <w:rPr>
                <w:rStyle w:val="refkop"/>
                <w:rFonts w:cs="Arial"/>
              </w:rPr>
              <w:t>9</w:t>
            </w:r>
            <w:r w:rsidR="00967CC8">
              <w:rPr>
                <w:rStyle w:val="refkop"/>
              </w:rPr>
              <w:t>39421</w:t>
            </w:r>
          </w:p>
        </w:tc>
        <w:tc>
          <w:tcPr>
            <w:tcW w:w="2973" w:type="dxa"/>
          </w:tcPr>
          <w:p w14:paraId="6D82837A" w14:textId="77777777" w:rsidR="00477342" w:rsidRPr="00967CC8" w:rsidRDefault="00477342" w:rsidP="00AC720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2FAD1BC" w14:textId="02422B21" w:rsidR="00477342" w:rsidRPr="00967CC8" w:rsidRDefault="00477342" w:rsidP="00D47D1B">
            <w:pPr>
              <w:rPr>
                <w:rStyle w:val="refkop"/>
                <w:rFonts w:cs="Arial"/>
              </w:rPr>
            </w:pPr>
            <w:r w:rsidRPr="00967CC8">
              <w:rPr>
                <w:rStyle w:val="refkop"/>
                <w:rFonts w:cs="Arial"/>
              </w:rPr>
              <w:t xml:space="preserve">Kerkdriel </w:t>
            </w:r>
            <w:r w:rsidR="009151C2" w:rsidRPr="00967CC8">
              <w:rPr>
                <w:rStyle w:val="refkop"/>
                <w:rFonts w:cs="Arial"/>
              </w:rPr>
              <w:t xml:space="preserve"> </w:t>
            </w:r>
            <w:r w:rsidR="0049138F" w:rsidRPr="00967CC8">
              <w:rPr>
                <w:rStyle w:val="refkop"/>
                <w:rFonts w:cs="Arial"/>
              </w:rPr>
              <w:t>13 juni 2024</w:t>
            </w:r>
          </w:p>
        </w:tc>
        <w:tc>
          <w:tcPr>
            <w:tcW w:w="567" w:type="dxa"/>
          </w:tcPr>
          <w:p w14:paraId="2B4D0139" w14:textId="77777777" w:rsidR="00477342" w:rsidRPr="00967CC8" w:rsidRDefault="00477342" w:rsidP="00AC7202">
            <w:pPr>
              <w:rPr>
                <w:rFonts w:cs="Arial"/>
              </w:rPr>
            </w:pPr>
          </w:p>
        </w:tc>
      </w:tr>
      <w:tr w:rsidR="00477342" w:rsidRPr="00967CC8" w14:paraId="044F53B5" w14:textId="77777777" w:rsidTr="00477342">
        <w:trPr>
          <w:trHeight w:val="284"/>
        </w:trPr>
        <w:tc>
          <w:tcPr>
            <w:tcW w:w="2410" w:type="dxa"/>
          </w:tcPr>
          <w:p w14:paraId="36930DCD" w14:textId="77777777" w:rsidR="00477342" w:rsidRPr="00967CC8" w:rsidRDefault="00477342" w:rsidP="00AC7202">
            <w:pPr>
              <w:rPr>
                <w:rStyle w:val="refkop"/>
                <w:rFonts w:cs="Arial"/>
              </w:rPr>
            </w:pPr>
          </w:p>
        </w:tc>
        <w:tc>
          <w:tcPr>
            <w:tcW w:w="2973" w:type="dxa"/>
          </w:tcPr>
          <w:p w14:paraId="42853967" w14:textId="77777777" w:rsidR="00477342" w:rsidRPr="00967CC8" w:rsidRDefault="00477342" w:rsidP="00AC720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BF80CA6" w14:textId="0BD924EB" w:rsidR="00477342" w:rsidRPr="00967CC8" w:rsidRDefault="00477342" w:rsidP="00AC7202">
            <w:pPr>
              <w:rPr>
                <w:rStyle w:val="refkop"/>
                <w:rFonts w:cs="Arial"/>
              </w:rPr>
            </w:pPr>
            <w:r w:rsidRPr="00967CC8">
              <w:rPr>
                <w:rStyle w:val="refkop"/>
                <w:rFonts w:cs="Arial"/>
              </w:rPr>
              <w:t>Verzenddatum</w:t>
            </w:r>
            <w:r w:rsidR="009151C2" w:rsidRPr="00967CC8">
              <w:rPr>
                <w:rStyle w:val="refkop"/>
                <w:rFonts w:cs="Arial"/>
              </w:rPr>
              <w:t xml:space="preserve"> </w:t>
            </w:r>
          </w:p>
        </w:tc>
        <w:tc>
          <w:tcPr>
            <w:tcW w:w="567" w:type="dxa"/>
          </w:tcPr>
          <w:p w14:paraId="4609E2D1" w14:textId="77777777" w:rsidR="00477342" w:rsidRPr="00967CC8" w:rsidRDefault="00477342" w:rsidP="00AC7202">
            <w:pPr>
              <w:rPr>
                <w:rFonts w:cs="Arial"/>
              </w:rPr>
            </w:pPr>
          </w:p>
        </w:tc>
      </w:tr>
    </w:tbl>
    <w:p w14:paraId="724AE9D1" w14:textId="77777777" w:rsidR="00477342" w:rsidRDefault="00477342" w:rsidP="00477342">
      <w:pPr>
        <w:rPr>
          <w:rFonts w:cs="Arial"/>
        </w:rPr>
      </w:pPr>
    </w:p>
    <w:p w14:paraId="04F096ED" w14:textId="41E6F34C" w:rsidR="005C6B0E" w:rsidRPr="005C6B0E" w:rsidRDefault="005C6B0E" w:rsidP="00477342">
      <w:pPr>
        <w:rPr>
          <w:rFonts w:cs="Arial"/>
        </w:rPr>
      </w:pPr>
      <w:r>
        <w:rPr>
          <w:rFonts w:cs="Arial"/>
          <w:sz w:val="14"/>
          <w:szCs w:val="14"/>
        </w:rPr>
        <w:t>Onderwerp</w:t>
      </w:r>
      <w:r>
        <w:rPr>
          <w:rFonts w:cs="Arial"/>
          <w:sz w:val="14"/>
          <w:szCs w:val="14"/>
        </w:rPr>
        <w:tab/>
      </w:r>
      <w:r>
        <w:rPr>
          <w:rFonts w:cs="Arial"/>
        </w:rPr>
        <w:t>Reactie op uw schrijven met kenmerk BSR/MS/BDW/28/03/2024/032</w:t>
      </w:r>
    </w:p>
    <w:p w14:paraId="0F99A160" w14:textId="77777777" w:rsidR="005C6B0E" w:rsidRPr="00967CC8" w:rsidRDefault="005C6B0E" w:rsidP="00477342">
      <w:pPr>
        <w:rPr>
          <w:rFonts w:cs="Arial"/>
        </w:rPr>
      </w:pPr>
    </w:p>
    <w:p w14:paraId="162776B0" w14:textId="77777777" w:rsidR="004E3BB1" w:rsidRPr="00967CC8" w:rsidRDefault="004E3BB1" w:rsidP="004E3BB1">
      <w:pPr>
        <w:tabs>
          <w:tab w:val="left" w:pos="2410"/>
        </w:tabs>
        <w:spacing w:line="340" w:lineRule="exact"/>
        <w:sectPr w:rsidR="004E3BB1" w:rsidRPr="00967CC8" w:rsidSect="004D5A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3238" w:right="1418" w:bottom="1418" w:left="2268" w:header="567" w:footer="471" w:gutter="0"/>
          <w:paperSrc w:first="3" w:other="2"/>
          <w:cols w:space="708"/>
          <w:titlePg/>
          <w:docGrid w:linePitch="272"/>
        </w:sectPr>
      </w:pPr>
    </w:p>
    <w:p w14:paraId="0300F577" w14:textId="25B0D700" w:rsidR="004E3BB1" w:rsidRPr="00967CC8" w:rsidRDefault="004E3BB1" w:rsidP="004E3BB1">
      <w:pPr>
        <w:rPr>
          <w:rFonts w:cs="Arial"/>
        </w:rPr>
      </w:pPr>
      <w:r w:rsidRPr="00967CC8">
        <w:rPr>
          <w:rFonts w:cs="Arial"/>
        </w:rPr>
        <w:t xml:space="preserve">Geacht bestuur, </w:t>
      </w:r>
    </w:p>
    <w:p w14:paraId="56D57A32" w14:textId="77777777" w:rsidR="004E3BB1" w:rsidRPr="00967CC8" w:rsidRDefault="004E3BB1" w:rsidP="004E3BB1">
      <w:pPr>
        <w:rPr>
          <w:rFonts w:cs="Arial"/>
        </w:rPr>
      </w:pPr>
    </w:p>
    <w:p w14:paraId="5A946584" w14:textId="7787E9FC" w:rsidR="004E3BB1" w:rsidRPr="00967CC8" w:rsidRDefault="00E33BE9" w:rsidP="00E33BE9">
      <w:pPr>
        <w:rPr>
          <w:rFonts w:cs="Arial"/>
        </w:rPr>
      </w:pPr>
      <w:r w:rsidRPr="00967CC8">
        <w:rPr>
          <w:rFonts w:cs="Arial"/>
        </w:rPr>
        <w:t>Op 1</w:t>
      </w:r>
      <w:r w:rsidR="00167FC6" w:rsidRPr="00967CC8">
        <w:rPr>
          <w:rFonts w:cs="Arial"/>
        </w:rPr>
        <w:t>0</w:t>
      </w:r>
      <w:r w:rsidRPr="00967CC8">
        <w:rPr>
          <w:rFonts w:cs="Arial"/>
        </w:rPr>
        <w:t xml:space="preserve"> april 2024 ontvingen wij van u de </w:t>
      </w:r>
      <w:r w:rsidR="00167FC6" w:rsidRPr="00967CC8">
        <w:rPr>
          <w:rFonts w:cs="Arial"/>
        </w:rPr>
        <w:t xml:space="preserve">concept </w:t>
      </w:r>
      <w:r w:rsidRPr="00967CC8">
        <w:rPr>
          <w:rFonts w:cs="Arial"/>
        </w:rPr>
        <w:t>jaarstukken 2023. U stelt ons in de gelegenheid een</w:t>
      </w:r>
      <w:r w:rsidR="00167FC6" w:rsidRPr="00967CC8">
        <w:rPr>
          <w:rFonts w:cs="Arial"/>
        </w:rPr>
        <w:t xml:space="preserve"> </w:t>
      </w:r>
      <w:r w:rsidRPr="00967CC8">
        <w:rPr>
          <w:rFonts w:cs="Arial"/>
        </w:rPr>
        <w:t>zienswijze kenbaar te maken. Wij hebben de jaarstukken besproken in onze raadsvergadering van 13 juni en daarbij tot onderstaande zienswijze besloten.</w:t>
      </w:r>
    </w:p>
    <w:p w14:paraId="5C62FF1C" w14:textId="77777777" w:rsidR="00E33BE9" w:rsidRPr="00967CC8" w:rsidRDefault="00E33BE9" w:rsidP="00E33BE9">
      <w:pPr>
        <w:rPr>
          <w:rFonts w:cs="Arial"/>
        </w:rPr>
      </w:pPr>
    </w:p>
    <w:p w14:paraId="00A2987C" w14:textId="77777777" w:rsidR="00E33BE9" w:rsidRPr="00967CC8" w:rsidRDefault="00E33BE9" w:rsidP="004E3BB1">
      <w:pPr>
        <w:rPr>
          <w:b/>
          <w:bCs/>
        </w:rPr>
      </w:pPr>
      <w:r w:rsidRPr="00967CC8">
        <w:rPr>
          <w:b/>
          <w:bCs/>
        </w:rPr>
        <w:t xml:space="preserve">Jaarstukken 2023 </w:t>
      </w:r>
    </w:p>
    <w:p w14:paraId="71840510" w14:textId="367E923E" w:rsidR="004E3BB1" w:rsidRPr="00967CC8" w:rsidRDefault="00E33BE9" w:rsidP="004E3BB1">
      <w:pPr>
        <w:rPr>
          <w:rFonts w:cs="Arial"/>
          <w:b/>
          <w:bCs/>
        </w:rPr>
      </w:pPr>
      <w:r w:rsidRPr="00967CC8">
        <w:t>Wij kijken terug op een prettige samenwerking en kunnen instemmen met de bestemming van het jaarrekeningresultaat</w:t>
      </w:r>
      <w:r w:rsidR="00167FC6" w:rsidRPr="00967CC8">
        <w:t xml:space="preserve"> via de eerste begrotingswijziging 2024</w:t>
      </w:r>
      <w:r w:rsidRPr="00967CC8">
        <w:t xml:space="preserve">. De goedkeurende verklaring van de accountant zien wij graag nog tegemoet, voor zover wij deze nog niet hebben mogen ontvangen. </w:t>
      </w:r>
    </w:p>
    <w:p w14:paraId="3AEFAF96" w14:textId="77777777" w:rsidR="00E33BE9" w:rsidRPr="00967CC8" w:rsidRDefault="00E33BE9" w:rsidP="004E3BB1">
      <w:pPr>
        <w:rPr>
          <w:rFonts w:cs="Arial"/>
          <w:b/>
          <w:bCs/>
          <w:i/>
          <w:iCs/>
        </w:rPr>
      </w:pPr>
    </w:p>
    <w:p w14:paraId="27383FD8" w14:textId="77777777" w:rsidR="00E33BE9" w:rsidRPr="00967CC8" w:rsidRDefault="00E33BE9" w:rsidP="004E3BB1">
      <w:pPr>
        <w:rPr>
          <w:b/>
          <w:bCs/>
        </w:rPr>
      </w:pPr>
      <w:r w:rsidRPr="00967CC8">
        <w:rPr>
          <w:b/>
          <w:bCs/>
        </w:rPr>
        <w:t>Tot slot</w:t>
      </w:r>
    </w:p>
    <w:p w14:paraId="7F765F23" w14:textId="656322BB" w:rsidR="004E3BB1" w:rsidRPr="00967CC8" w:rsidRDefault="00E33BE9" w:rsidP="004E3BB1">
      <w:pPr>
        <w:rPr>
          <w:rFonts w:cs="Arial"/>
        </w:rPr>
      </w:pPr>
      <w:r w:rsidRPr="00967CC8">
        <w:t>Wij danken u voor het toezenden van de financiële stukken. Rest ons u veel succes te wensen met de uitwerking en uitvoering. Wij vertrouwen erop u hiermee voldoende te hebben geïnformeerd.</w:t>
      </w:r>
    </w:p>
    <w:p w14:paraId="7F2F2514" w14:textId="77777777" w:rsidR="004E3BB1" w:rsidRPr="00967CC8" w:rsidRDefault="004E3BB1" w:rsidP="004E3BB1">
      <w:pPr>
        <w:rPr>
          <w:rFonts w:cs="Arial"/>
        </w:rPr>
      </w:pPr>
    </w:p>
    <w:p w14:paraId="5E9A442F" w14:textId="77777777" w:rsidR="00F71DFD" w:rsidRPr="00967CC8" w:rsidRDefault="00F71DFD" w:rsidP="00F71DFD">
      <w:r w:rsidRPr="00967CC8">
        <w:t>Met vriendelijke groet,</w:t>
      </w:r>
    </w:p>
    <w:p w14:paraId="5F369AEF" w14:textId="77777777" w:rsidR="00F71DFD" w:rsidRPr="00967CC8" w:rsidRDefault="00F71DFD" w:rsidP="00F71DFD"/>
    <w:p w14:paraId="4CE2B730" w14:textId="772905D9" w:rsidR="00F71DFD" w:rsidRPr="00967CC8" w:rsidRDefault="009151C2" w:rsidP="00F71DFD">
      <w:r w:rsidRPr="00967CC8">
        <w:t xml:space="preserve">De gemeenteraad </w:t>
      </w:r>
      <w:r w:rsidR="00F71DFD" w:rsidRPr="00967CC8">
        <w:t xml:space="preserve">van </w:t>
      </w:r>
      <w:r w:rsidR="00E33BE9" w:rsidRPr="00967CC8">
        <w:t>Maasdriel</w:t>
      </w:r>
      <w:r w:rsidR="00F71DFD" w:rsidRPr="00967CC8">
        <w:t>,</w:t>
      </w:r>
    </w:p>
    <w:p w14:paraId="309A89A6" w14:textId="362A4159" w:rsidR="00F71DFD" w:rsidRPr="00967CC8" w:rsidRDefault="00F71DFD" w:rsidP="00F71DFD">
      <w:r w:rsidRPr="00967CC8">
        <w:t xml:space="preserve">de </w:t>
      </w:r>
      <w:r w:rsidR="009151C2" w:rsidRPr="00967CC8">
        <w:t>griffier</w:t>
      </w:r>
      <w:r w:rsidRPr="00967CC8">
        <w:tab/>
      </w:r>
      <w:r w:rsidRPr="00967CC8">
        <w:tab/>
      </w:r>
      <w:r w:rsidRPr="00967CC8">
        <w:tab/>
      </w:r>
      <w:r w:rsidRPr="00967CC8">
        <w:tab/>
      </w:r>
      <w:r w:rsidRPr="00967CC8">
        <w:tab/>
      </w:r>
      <w:r w:rsidRPr="00967CC8">
        <w:tab/>
        <w:t xml:space="preserve">de </w:t>
      </w:r>
      <w:r w:rsidR="005C6B0E">
        <w:t>voorzitter</w:t>
      </w:r>
      <w:r w:rsidRPr="00967CC8">
        <w:t>,</w:t>
      </w:r>
    </w:p>
    <w:p w14:paraId="339F7DA5" w14:textId="77777777" w:rsidR="00F71DFD" w:rsidRPr="00967CC8" w:rsidRDefault="00F71DFD" w:rsidP="00F71DFD"/>
    <w:p w14:paraId="08A402B4" w14:textId="77777777" w:rsidR="00F71DFD" w:rsidRPr="00967CC8" w:rsidRDefault="00F71DFD" w:rsidP="00F71DFD"/>
    <w:p w14:paraId="17086C1D" w14:textId="77777777" w:rsidR="00F71DFD" w:rsidRPr="00967CC8" w:rsidRDefault="00F71DFD" w:rsidP="00F71DFD"/>
    <w:p w14:paraId="39285B45" w14:textId="77777777" w:rsidR="00F71DFD" w:rsidRPr="00967CC8" w:rsidRDefault="00F71DFD" w:rsidP="00F71DFD"/>
    <w:p w14:paraId="0791C26A" w14:textId="0DA60B1A" w:rsidR="0072373B" w:rsidRDefault="00E33BE9" w:rsidP="00B2202E">
      <w:r w:rsidRPr="00967CC8">
        <w:t>H.M. van ‘t Westeinde</w:t>
      </w:r>
      <w:r w:rsidR="00F71DFD" w:rsidRPr="00967CC8">
        <w:tab/>
      </w:r>
      <w:r w:rsidR="00F71DFD" w:rsidRPr="00967CC8">
        <w:tab/>
      </w:r>
      <w:r w:rsidR="00F71DFD" w:rsidRPr="00967CC8">
        <w:tab/>
      </w:r>
      <w:r w:rsidR="00F71DFD" w:rsidRPr="00967CC8">
        <w:tab/>
      </w:r>
      <w:r w:rsidRPr="00967CC8">
        <w:t>J.L. Geurts</w:t>
      </w:r>
    </w:p>
    <w:sectPr w:rsidR="0072373B" w:rsidSect="00570FB6"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3260" w:right="1418" w:bottom="567" w:left="2268" w:header="567" w:footer="471" w:gutter="0"/>
      <w:paperSrc w:first="3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D27B" w14:textId="77777777" w:rsidR="00157814" w:rsidRDefault="00157814">
      <w:r>
        <w:separator/>
      </w:r>
    </w:p>
  </w:endnote>
  <w:endnote w:type="continuationSeparator" w:id="0">
    <w:p w14:paraId="3AC04CA9" w14:textId="77777777" w:rsidR="00157814" w:rsidRDefault="0015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391D" w14:textId="77777777" w:rsidR="004E3BB1" w:rsidRDefault="004E3BB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6980C17" w14:textId="77777777" w:rsidR="004E3BB1" w:rsidRDefault="004E3B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C5AC" w14:textId="77777777" w:rsidR="004E3BB1" w:rsidRDefault="004E3BB1">
    <w:pPr>
      <w:pStyle w:val="Voettekst"/>
      <w:rPr>
        <w:snapToGrid w:val="0"/>
      </w:rPr>
    </w:pPr>
  </w:p>
  <w:p w14:paraId="481943D5" w14:textId="77777777" w:rsidR="004E3BB1" w:rsidRDefault="004E3BB1">
    <w:pPr>
      <w:pStyle w:val="Voettekst"/>
      <w:jc w:val="center"/>
    </w:pPr>
    <w:r>
      <w:rPr>
        <w:snapToGrid w:val="0"/>
      </w:rPr>
      <w:t xml:space="preserve">Pagina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>
      <w:rPr>
        <w:b/>
        <w:snapToGrid w:val="0"/>
      </w:rPr>
      <w:fldChar w:fldCharType="end"/>
    </w:r>
    <w:r>
      <w:rPr>
        <w:snapToGrid w:val="0"/>
      </w:rPr>
      <w:t xml:space="preserve"> van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>
      <w:rPr>
        <w:b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C49B" w14:textId="77777777" w:rsidR="004E3BB1" w:rsidRPr="003E3687" w:rsidRDefault="004E3BB1" w:rsidP="0097350C">
    <w:pPr>
      <w:pStyle w:val="Voettekst"/>
      <w:tabs>
        <w:tab w:val="clear" w:pos="3969"/>
        <w:tab w:val="clear" w:pos="4536"/>
        <w:tab w:val="clear" w:pos="5103"/>
        <w:tab w:val="clear" w:pos="6237"/>
        <w:tab w:val="clear" w:pos="6804"/>
        <w:tab w:val="clear" w:pos="7371"/>
        <w:tab w:val="left" w:pos="4400"/>
        <w:tab w:val="left" w:pos="5600"/>
        <w:tab w:val="left" w:pos="5700"/>
        <w:tab w:val="right" w:pos="8100"/>
      </w:tabs>
      <w:spacing w:line="240" w:lineRule="auto"/>
      <w:rPr>
        <w:rStyle w:val="refkop"/>
        <w:sz w:val="16"/>
      </w:rPr>
    </w:pPr>
    <w:r w:rsidRPr="003E3687">
      <w:rPr>
        <w:szCs w:val="16"/>
      </w:rPr>
      <w:t>Bijlagen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3E3687">
      <w:rPr>
        <w:rStyle w:val="refkop"/>
        <w:sz w:val="16"/>
      </w:rPr>
      <w:t>Een afschrift van dit document is ook verstuurd aan</w:t>
    </w:r>
  </w:p>
  <w:p w14:paraId="10FC20BD" w14:textId="77777777" w:rsidR="004E3BB1" w:rsidRPr="003E3687" w:rsidRDefault="004E3BB1" w:rsidP="00405C75">
    <w:pPr>
      <w:pStyle w:val="Voettekst"/>
      <w:tabs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4400"/>
        <w:tab w:val="left" w:pos="4956"/>
        <w:tab w:val="left" w:pos="6372"/>
      </w:tabs>
      <w:spacing w:line="240" w:lineRule="auto"/>
      <w:rPr>
        <w:szCs w:val="16"/>
      </w:rPr>
    </w:pPr>
    <w:r>
      <w:rPr>
        <w:rStyle w:val="refkop"/>
        <w:sz w:val="16"/>
      </w:rPr>
      <w:t>-</w:t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 w:rsidRPr="003E3687">
      <w:rPr>
        <w:rStyle w:val="refkop"/>
        <w:sz w:val="16"/>
      </w:rPr>
      <w:t>-</w:t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B442" w14:textId="77777777" w:rsidR="00677AD1" w:rsidRDefault="00677AD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CDD11A2" w14:textId="77777777" w:rsidR="00677AD1" w:rsidRDefault="00677AD1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0E96" w14:textId="77777777" w:rsidR="00677AD1" w:rsidRPr="00B32FD8" w:rsidRDefault="00677AD1" w:rsidP="00B32FD8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395"/>
    </w:tblGrid>
    <w:tr w:rsidR="00677AD1" w14:paraId="31C98B29" w14:textId="77777777">
      <w:trPr>
        <w:cantSplit/>
      </w:trPr>
      <w:tc>
        <w:tcPr>
          <w:tcW w:w="9001" w:type="dxa"/>
          <w:gridSpan w:val="2"/>
        </w:tcPr>
        <w:p w14:paraId="5CF8044B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 w14:paraId="7234733B" w14:textId="77777777">
      <w:trPr>
        <w:cantSplit/>
      </w:trPr>
      <w:tc>
        <w:tcPr>
          <w:tcW w:w="4606" w:type="dxa"/>
        </w:tcPr>
        <w:p w14:paraId="1BEC7C8A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14:paraId="5A726909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 w14:paraId="0F063D8D" w14:textId="77777777">
      <w:trPr>
        <w:cantSplit/>
      </w:trPr>
      <w:tc>
        <w:tcPr>
          <w:tcW w:w="4606" w:type="dxa"/>
        </w:tcPr>
        <w:p w14:paraId="61358D07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14:paraId="5E702347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r>
            <w:rPr>
              <w:color w:val="FFFFFF"/>
              <w:sz w:val="20"/>
            </w:rPr>
            <w:fldChar w:fldCharType="begin"/>
          </w:r>
          <w:r>
            <w:rPr>
              <w:color w:val="FFFFFF"/>
              <w:sz w:val="20"/>
            </w:rPr>
            <w:instrText xml:space="preserve"> FILENAME  \* MERGEFORMAT </w:instrText>
          </w:r>
          <w:r>
            <w:rPr>
              <w:color w:val="FFFFFF"/>
              <w:sz w:val="20"/>
            </w:rPr>
            <w:fldChar w:fldCharType="separate"/>
          </w:r>
          <w:r w:rsidR="00477342">
            <w:rPr>
              <w:noProof/>
              <w:color w:val="FFFFFF"/>
              <w:sz w:val="20"/>
            </w:rPr>
            <w:t>Document1</w:t>
          </w:r>
          <w:r>
            <w:rPr>
              <w:color w:val="FFFFFF"/>
              <w:sz w:val="20"/>
            </w:rPr>
            <w:fldChar w:fldCharType="end"/>
          </w:r>
        </w:p>
      </w:tc>
    </w:tr>
    <w:tr w:rsidR="00677AD1" w14:paraId="7C6A1AE4" w14:textId="77777777">
      <w:trPr>
        <w:cantSplit/>
      </w:trPr>
      <w:tc>
        <w:tcPr>
          <w:tcW w:w="4606" w:type="dxa"/>
        </w:tcPr>
        <w:p w14:paraId="7D740D21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14:paraId="6828B30E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 w14:paraId="5506DE30" w14:textId="77777777">
      <w:trPr>
        <w:cantSplit/>
      </w:trPr>
      <w:tc>
        <w:tcPr>
          <w:tcW w:w="4606" w:type="dxa"/>
        </w:tcPr>
        <w:p w14:paraId="0D9691DF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14:paraId="6466C0FF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677AD1" w14:paraId="3A49F317" w14:textId="77777777">
      <w:trPr>
        <w:cantSplit/>
      </w:trPr>
      <w:tc>
        <w:tcPr>
          <w:tcW w:w="4606" w:type="dxa"/>
        </w:tcPr>
        <w:p w14:paraId="0386B254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14:paraId="617400A7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677AD1" w14:paraId="03CA61D5" w14:textId="77777777">
      <w:trPr>
        <w:cantSplit/>
        <w:trHeight w:val="100"/>
      </w:trPr>
      <w:tc>
        <w:tcPr>
          <w:tcW w:w="9001" w:type="dxa"/>
          <w:gridSpan w:val="2"/>
        </w:tcPr>
        <w:p w14:paraId="41FF8CD3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677AD1" w14:paraId="5D098A57" w14:textId="77777777">
      <w:trPr>
        <w:cantSplit/>
        <w:trHeight w:val="167"/>
      </w:trPr>
      <w:tc>
        <w:tcPr>
          <w:tcW w:w="9001" w:type="dxa"/>
          <w:gridSpan w:val="2"/>
        </w:tcPr>
        <w:p w14:paraId="0617E06E" w14:textId="77777777"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 w:rsidR="00477342">
            <w:rPr>
              <w:b/>
              <w:noProof/>
              <w:snapToGrid w:val="0"/>
            </w:rPr>
            <w:t>2</w:t>
          </w:r>
          <w:r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 w:rsidR="00477342">
            <w:rPr>
              <w:b/>
              <w:noProof/>
              <w:snapToGrid w:val="0"/>
            </w:rPr>
            <w:t>3</w:t>
          </w:r>
          <w:r>
            <w:rPr>
              <w:b/>
              <w:snapToGrid w:val="0"/>
            </w:rPr>
            <w:fldChar w:fldCharType="end"/>
          </w:r>
        </w:p>
      </w:tc>
    </w:tr>
  </w:tbl>
  <w:p w14:paraId="520D1627" w14:textId="77777777" w:rsidR="00677AD1" w:rsidRDefault="00677A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C4985" w14:textId="77777777" w:rsidR="00157814" w:rsidRDefault="00157814">
      <w:r>
        <w:separator/>
      </w:r>
    </w:p>
  </w:footnote>
  <w:footnote w:type="continuationSeparator" w:id="0">
    <w:p w14:paraId="726384FE" w14:textId="77777777" w:rsidR="00157814" w:rsidRDefault="0015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47D4" w14:textId="77777777" w:rsidR="004E3BB1" w:rsidRDefault="004E3B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E0FBB" w14:textId="77777777" w:rsidR="004E3BB1" w:rsidRDefault="004E3B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B909" w14:textId="77777777" w:rsidR="004E3BB1" w:rsidRDefault="004E3BB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249A0" w14:textId="77777777" w:rsidR="00677AD1" w:rsidRDefault="00677AD1">
    <w:pPr>
      <w:pStyle w:val="Koptekst"/>
      <w:rPr>
        <w:color w:val="C0C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76CDA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2480EA1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A15456F"/>
    <w:multiLevelType w:val="multilevel"/>
    <w:tmpl w:val="07F20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CFB78AD"/>
    <w:multiLevelType w:val="multilevel"/>
    <w:tmpl w:val="284433F4"/>
    <w:lvl w:ilvl="0">
      <w:start w:val="1"/>
      <w:numFmt w:val="decimal"/>
      <w:pStyle w:val="genummerdkop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DEB51FB"/>
    <w:multiLevelType w:val="hybridMultilevel"/>
    <w:tmpl w:val="805E3632"/>
    <w:lvl w:ilvl="0" w:tplc="B0FA09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22B5"/>
    <w:multiLevelType w:val="multilevel"/>
    <w:tmpl w:val="8376EBB2"/>
    <w:lvl w:ilvl="0">
      <w:start w:val="1"/>
      <w:numFmt w:val="bullet"/>
      <w:lvlText w:val="—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34901"/>
    <w:multiLevelType w:val="singleLevel"/>
    <w:tmpl w:val="D6EEFAC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52775EEA"/>
    <w:multiLevelType w:val="multilevel"/>
    <w:tmpl w:val="28443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6B51DFA"/>
    <w:multiLevelType w:val="hybridMultilevel"/>
    <w:tmpl w:val="B262CA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D6A9C"/>
    <w:multiLevelType w:val="hybridMultilevel"/>
    <w:tmpl w:val="F8B24DBC"/>
    <w:lvl w:ilvl="0" w:tplc="77624BD8">
      <w:start w:val="1"/>
      <w:numFmt w:val="bullet"/>
      <w:pStyle w:val="bijlagenummer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C2469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1884256"/>
    <w:multiLevelType w:val="multilevel"/>
    <w:tmpl w:val="C6EA80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1"/>
      <w:lvlText w:val="%1.%2.%3.%4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797"/>
        </w:tabs>
        <w:ind w:left="0" w:firstLine="0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797"/>
        </w:tabs>
        <w:ind w:left="0" w:firstLine="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160"/>
        </w:tabs>
        <w:ind w:left="0" w:firstLine="0"/>
      </w:pPr>
    </w:lvl>
  </w:abstractNum>
  <w:abstractNum w:abstractNumId="12" w15:restartNumberingAfterBreak="0">
    <w:nsid w:val="721618BC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78E5393D"/>
    <w:multiLevelType w:val="hybridMultilevel"/>
    <w:tmpl w:val="176AA1DA"/>
    <w:lvl w:ilvl="0" w:tplc="E38882E4">
      <w:start w:val="1"/>
      <w:numFmt w:val="bullet"/>
      <w:pStyle w:val="afschrif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112028">
    <w:abstractNumId w:val="3"/>
  </w:num>
  <w:num w:numId="2" w16cid:durableId="1895309900">
    <w:abstractNumId w:val="3"/>
  </w:num>
  <w:num w:numId="3" w16cid:durableId="1413236420">
    <w:abstractNumId w:val="3"/>
  </w:num>
  <w:num w:numId="4" w16cid:durableId="248347549">
    <w:abstractNumId w:val="11"/>
  </w:num>
  <w:num w:numId="5" w16cid:durableId="903444098">
    <w:abstractNumId w:val="11"/>
  </w:num>
  <w:num w:numId="6" w16cid:durableId="780298350">
    <w:abstractNumId w:val="11"/>
  </w:num>
  <w:num w:numId="7" w16cid:durableId="1332370920">
    <w:abstractNumId w:val="11"/>
  </w:num>
  <w:num w:numId="8" w16cid:durableId="1423142338">
    <w:abstractNumId w:val="11"/>
  </w:num>
  <w:num w:numId="9" w16cid:durableId="581107896">
    <w:abstractNumId w:val="11"/>
  </w:num>
  <w:num w:numId="10" w16cid:durableId="127554093">
    <w:abstractNumId w:val="3"/>
  </w:num>
  <w:num w:numId="11" w16cid:durableId="881137621">
    <w:abstractNumId w:val="6"/>
  </w:num>
  <w:num w:numId="12" w16cid:durableId="1163543938">
    <w:abstractNumId w:val="9"/>
  </w:num>
  <w:num w:numId="13" w16cid:durableId="1646928312">
    <w:abstractNumId w:val="5"/>
  </w:num>
  <w:num w:numId="14" w16cid:durableId="1196621981">
    <w:abstractNumId w:val="13"/>
  </w:num>
  <w:num w:numId="15" w16cid:durableId="888150840">
    <w:abstractNumId w:val="9"/>
  </w:num>
  <w:num w:numId="16" w16cid:durableId="228348005">
    <w:abstractNumId w:val="7"/>
  </w:num>
  <w:num w:numId="17" w16cid:durableId="117921892">
    <w:abstractNumId w:val="0"/>
  </w:num>
  <w:num w:numId="18" w16cid:durableId="514686236">
    <w:abstractNumId w:val="12"/>
  </w:num>
  <w:num w:numId="19" w16cid:durableId="1752198503">
    <w:abstractNumId w:val="1"/>
  </w:num>
  <w:num w:numId="20" w16cid:durableId="707678880">
    <w:abstractNumId w:val="10"/>
  </w:num>
  <w:num w:numId="21" w16cid:durableId="1715081705">
    <w:abstractNumId w:val="2"/>
  </w:num>
  <w:num w:numId="22" w16cid:durableId="300766352">
    <w:abstractNumId w:val="9"/>
  </w:num>
  <w:num w:numId="23" w16cid:durableId="1537307880">
    <w:abstractNumId w:val="8"/>
  </w:num>
  <w:num w:numId="24" w16cid:durableId="2081707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42"/>
    <w:rsid w:val="000030FC"/>
    <w:rsid w:val="00004800"/>
    <w:rsid w:val="00013EBC"/>
    <w:rsid w:val="00020DF8"/>
    <w:rsid w:val="00037EA2"/>
    <w:rsid w:val="000519D5"/>
    <w:rsid w:val="00054663"/>
    <w:rsid w:val="0005657C"/>
    <w:rsid w:val="0006090A"/>
    <w:rsid w:val="00062C17"/>
    <w:rsid w:val="00072BD5"/>
    <w:rsid w:val="00087727"/>
    <w:rsid w:val="000A1F13"/>
    <w:rsid w:val="000A3FC8"/>
    <w:rsid w:val="000A404A"/>
    <w:rsid w:val="000B2215"/>
    <w:rsid w:val="000B28C8"/>
    <w:rsid w:val="000C1C15"/>
    <w:rsid w:val="000E48DB"/>
    <w:rsid w:val="000F62FC"/>
    <w:rsid w:val="00105C0D"/>
    <w:rsid w:val="00113C7F"/>
    <w:rsid w:val="00126034"/>
    <w:rsid w:val="001370AC"/>
    <w:rsid w:val="0014166A"/>
    <w:rsid w:val="00155F44"/>
    <w:rsid w:val="00157814"/>
    <w:rsid w:val="00157F0B"/>
    <w:rsid w:val="001675F8"/>
    <w:rsid w:val="00167FC6"/>
    <w:rsid w:val="001765E4"/>
    <w:rsid w:val="001A14BE"/>
    <w:rsid w:val="001A726F"/>
    <w:rsid w:val="001B120B"/>
    <w:rsid w:val="001F1B2F"/>
    <w:rsid w:val="001F45E0"/>
    <w:rsid w:val="001F7804"/>
    <w:rsid w:val="0020115F"/>
    <w:rsid w:val="00207927"/>
    <w:rsid w:val="0021082C"/>
    <w:rsid w:val="00214A2C"/>
    <w:rsid w:val="00216F40"/>
    <w:rsid w:val="002206C9"/>
    <w:rsid w:val="002667FC"/>
    <w:rsid w:val="00277E04"/>
    <w:rsid w:val="00281319"/>
    <w:rsid w:val="0028151F"/>
    <w:rsid w:val="0029070E"/>
    <w:rsid w:val="0029229E"/>
    <w:rsid w:val="00296FF4"/>
    <w:rsid w:val="002B131F"/>
    <w:rsid w:val="002C4C50"/>
    <w:rsid w:val="002D098F"/>
    <w:rsid w:val="002F7789"/>
    <w:rsid w:val="00303714"/>
    <w:rsid w:val="003108AD"/>
    <w:rsid w:val="003345F2"/>
    <w:rsid w:val="00336013"/>
    <w:rsid w:val="00347CBC"/>
    <w:rsid w:val="00351C06"/>
    <w:rsid w:val="00354E87"/>
    <w:rsid w:val="003630E2"/>
    <w:rsid w:val="00390481"/>
    <w:rsid w:val="0039476D"/>
    <w:rsid w:val="003949D2"/>
    <w:rsid w:val="00397CC8"/>
    <w:rsid w:val="003A27DF"/>
    <w:rsid w:val="003C1A73"/>
    <w:rsid w:val="003E2B67"/>
    <w:rsid w:val="00402113"/>
    <w:rsid w:val="00404C67"/>
    <w:rsid w:val="00405C75"/>
    <w:rsid w:val="004062AB"/>
    <w:rsid w:val="00421D9A"/>
    <w:rsid w:val="004308D8"/>
    <w:rsid w:val="00445C88"/>
    <w:rsid w:val="0046479F"/>
    <w:rsid w:val="00472EAD"/>
    <w:rsid w:val="00477342"/>
    <w:rsid w:val="0048108F"/>
    <w:rsid w:val="00490EFA"/>
    <w:rsid w:val="0049138F"/>
    <w:rsid w:val="004A1298"/>
    <w:rsid w:val="004A12DF"/>
    <w:rsid w:val="004B5B64"/>
    <w:rsid w:val="004C3EDE"/>
    <w:rsid w:val="004D1EBC"/>
    <w:rsid w:val="004D5A01"/>
    <w:rsid w:val="004E030C"/>
    <w:rsid w:val="004E1DF4"/>
    <w:rsid w:val="004E3BB1"/>
    <w:rsid w:val="0051106E"/>
    <w:rsid w:val="00513EC4"/>
    <w:rsid w:val="005221B8"/>
    <w:rsid w:val="005244C8"/>
    <w:rsid w:val="00553CFB"/>
    <w:rsid w:val="00557327"/>
    <w:rsid w:val="005627EE"/>
    <w:rsid w:val="00570FB6"/>
    <w:rsid w:val="00596111"/>
    <w:rsid w:val="005A1C0F"/>
    <w:rsid w:val="005B321C"/>
    <w:rsid w:val="005C3382"/>
    <w:rsid w:val="005C6B0E"/>
    <w:rsid w:val="005E79EE"/>
    <w:rsid w:val="006129FE"/>
    <w:rsid w:val="00632904"/>
    <w:rsid w:val="0064319A"/>
    <w:rsid w:val="006571C7"/>
    <w:rsid w:val="006573A1"/>
    <w:rsid w:val="00677AD1"/>
    <w:rsid w:val="0069636B"/>
    <w:rsid w:val="006D4B52"/>
    <w:rsid w:val="006D7F73"/>
    <w:rsid w:val="00710764"/>
    <w:rsid w:val="00723154"/>
    <w:rsid w:val="0072373B"/>
    <w:rsid w:val="00736DD6"/>
    <w:rsid w:val="00741FFD"/>
    <w:rsid w:val="00742978"/>
    <w:rsid w:val="00770CBC"/>
    <w:rsid w:val="00773827"/>
    <w:rsid w:val="00785392"/>
    <w:rsid w:val="007933E8"/>
    <w:rsid w:val="007A03C3"/>
    <w:rsid w:val="007A5A9C"/>
    <w:rsid w:val="007D1F1A"/>
    <w:rsid w:val="007D26A1"/>
    <w:rsid w:val="007D3894"/>
    <w:rsid w:val="007D6823"/>
    <w:rsid w:val="007D6C7E"/>
    <w:rsid w:val="007E67D2"/>
    <w:rsid w:val="007F000F"/>
    <w:rsid w:val="007F5936"/>
    <w:rsid w:val="007F64EB"/>
    <w:rsid w:val="00803B4B"/>
    <w:rsid w:val="008050BB"/>
    <w:rsid w:val="0082186C"/>
    <w:rsid w:val="00866D92"/>
    <w:rsid w:val="00873905"/>
    <w:rsid w:val="008814AA"/>
    <w:rsid w:val="0088673D"/>
    <w:rsid w:val="00890F65"/>
    <w:rsid w:val="0089481F"/>
    <w:rsid w:val="00897CC9"/>
    <w:rsid w:val="008D7571"/>
    <w:rsid w:val="008F5844"/>
    <w:rsid w:val="00900D66"/>
    <w:rsid w:val="009151C2"/>
    <w:rsid w:val="00924C40"/>
    <w:rsid w:val="00935517"/>
    <w:rsid w:val="009466F3"/>
    <w:rsid w:val="00956ECA"/>
    <w:rsid w:val="00957D3A"/>
    <w:rsid w:val="00967CC8"/>
    <w:rsid w:val="00970D46"/>
    <w:rsid w:val="0097350C"/>
    <w:rsid w:val="009901A3"/>
    <w:rsid w:val="009B35DD"/>
    <w:rsid w:val="009B3E36"/>
    <w:rsid w:val="009B3FB2"/>
    <w:rsid w:val="009C23A6"/>
    <w:rsid w:val="009C3374"/>
    <w:rsid w:val="009E0E2A"/>
    <w:rsid w:val="009F0C61"/>
    <w:rsid w:val="009F706B"/>
    <w:rsid w:val="00A05E78"/>
    <w:rsid w:val="00A20E81"/>
    <w:rsid w:val="00A2189D"/>
    <w:rsid w:val="00A464CB"/>
    <w:rsid w:val="00A65B96"/>
    <w:rsid w:val="00A70F67"/>
    <w:rsid w:val="00A91547"/>
    <w:rsid w:val="00AA2207"/>
    <w:rsid w:val="00AA4F19"/>
    <w:rsid w:val="00AA5FFB"/>
    <w:rsid w:val="00AB16F4"/>
    <w:rsid w:val="00AB2FD4"/>
    <w:rsid w:val="00AB3DDA"/>
    <w:rsid w:val="00AD3E4A"/>
    <w:rsid w:val="00AE597E"/>
    <w:rsid w:val="00AE6BBA"/>
    <w:rsid w:val="00AF52CA"/>
    <w:rsid w:val="00AF6A14"/>
    <w:rsid w:val="00B133F9"/>
    <w:rsid w:val="00B2202E"/>
    <w:rsid w:val="00B31049"/>
    <w:rsid w:val="00B32FD8"/>
    <w:rsid w:val="00B33C1E"/>
    <w:rsid w:val="00B41730"/>
    <w:rsid w:val="00B41B5D"/>
    <w:rsid w:val="00B52DA8"/>
    <w:rsid w:val="00BA6F69"/>
    <w:rsid w:val="00BD1C04"/>
    <w:rsid w:val="00BD5DDE"/>
    <w:rsid w:val="00BD7024"/>
    <w:rsid w:val="00BE0A93"/>
    <w:rsid w:val="00BE74D0"/>
    <w:rsid w:val="00BF56C2"/>
    <w:rsid w:val="00BF6A5B"/>
    <w:rsid w:val="00C02E01"/>
    <w:rsid w:val="00C10434"/>
    <w:rsid w:val="00C24AA8"/>
    <w:rsid w:val="00C25571"/>
    <w:rsid w:val="00C47BF4"/>
    <w:rsid w:val="00C57E73"/>
    <w:rsid w:val="00C62D5E"/>
    <w:rsid w:val="00C70AD2"/>
    <w:rsid w:val="00C715AE"/>
    <w:rsid w:val="00C85E66"/>
    <w:rsid w:val="00CF0173"/>
    <w:rsid w:val="00D15629"/>
    <w:rsid w:val="00D15FB7"/>
    <w:rsid w:val="00D26760"/>
    <w:rsid w:val="00D47D1B"/>
    <w:rsid w:val="00D723DB"/>
    <w:rsid w:val="00DB24C1"/>
    <w:rsid w:val="00DC0315"/>
    <w:rsid w:val="00DD7094"/>
    <w:rsid w:val="00DE562E"/>
    <w:rsid w:val="00E00270"/>
    <w:rsid w:val="00E33BE9"/>
    <w:rsid w:val="00E33D47"/>
    <w:rsid w:val="00E3531B"/>
    <w:rsid w:val="00E4114F"/>
    <w:rsid w:val="00E4254C"/>
    <w:rsid w:val="00E56A37"/>
    <w:rsid w:val="00E62FCC"/>
    <w:rsid w:val="00E642D1"/>
    <w:rsid w:val="00E643C1"/>
    <w:rsid w:val="00E92836"/>
    <w:rsid w:val="00E93629"/>
    <w:rsid w:val="00EA0F86"/>
    <w:rsid w:val="00EF4A4A"/>
    <w:rsid w:val="00EF4ACD"/>
    <w:rsid w:val="00F00551"/>
    <w:rsid w:val="00F10769"/>
    <w:rsid w:val="00F15A51"/>
    <w:rsid w:val="00F33B19"/>
    <w:rsid w:val="00F4488F"/>
    <w:rsid w:val="00F5575B"/>
    <w:rsid w:val="00F56362"/>
    <w:rsid w:val="00F63534"/>
    <w:rsid w:val="00F645A8"/>
    <w:rsid w:val="00F71DFD"/>
    <w:rsid w:val="00F806F7"/>
    <w:rsid w:val="00F8693F"/>
    <w:rsid w:val="00F878CE"/>
    <w:rsid w:val="00F92B4E"/>
    <w:rsid w:val="00FD0A67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823A0E"/>
  <w15:docId w15:val="{C20FFA33-0481-4730-8E9B-C70E1191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4319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7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8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9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sluiting">
    <w:name w:val="Closing"/>
    <w:basedOn w:val="Standaard"/>
    <w:link w:val="AfsluitingChar"/>
    <w:pPr>
      <w:tabs>
        <w:tab w:val="left" w:pos="2552"/>
      </w:tabs>
    </w:pPr>
  </w:style>
  <w:style w:type="paragraph" w:customStyle="1" w:styleId="commentaar">
    <w:name w:val="commentaar"/>
    <w:basedOn w:val="Standaard"/>
    <w:rPr>
      <w:i/>
    </w:rPr>
  </w:style>
  <w:style w:type="paragraph" w:customStyle="1" w:styleId="formuliernaamgroot">
    <w:name w:val="formuliernaam groot"/>
    <w:basedOn w:val="Standaard"/>
    <w:next w:val="Standaard"/>
    <w:rPr>
      <w:b/>
      <w:i/>
      <w:color w:val="C0C0C0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genummerdkop1">
    <w:name w:val="genummerd kop 1"/>
    <w:basedOn w:val="Kop1"/>
    <w:next w:val="Standaard"/>
    <w:pPr>
      <w:numPr>
        <w:numId w:val="10"/>
      </w:numPr>
      <w:ind w:left="0" w:firstLine="0"/>
    </w:pPr>
    <w:rPr>
      <w:caps w:val="0"/>
      <w:sz w:val="28"/>
    </w:rPr>
  </w:style>
  <w:style w:type="paragraph" w:customStyle="1" w:styleId="genummerdestijlkop3">
    <w:name w:val="genummerde stijl kop 3"/>
    <w:basedOn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200"/>
    </w:p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062"/>
      </w:tabs>
      <w:ind w:left="400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customStyle="1" w:styleId="inspring1">
    <w:name w:val="inspring 1"/>
    <w:basedOn w:val="Inhopg3"/>
    <w:pPr>
      <w:tabs>
        <w:tab w:val="clear" w:pos="567"/>
        <w:tab w:val="clear" w:pos="1134"/>
        <w:tab w:val="left" w:pos="851"/>
      </w:tabs>
      <w:ind w:left="426" w:firstLine="1"/>
    </w:pPr>
  </w:style>
  <w:style w:type="paragraph" w:customStyle="1" w:styleId="inspring2">
    <w:name w:val="inspring 2"/>
    <w:basedOn w:val="Inhopg3"/>
    <w:pPr>
      <w:tabs>
        <w:tab w:val="clear" w:pos="567"/>
        <w:tab w:val="clear" w:pos="1134"/>
        <w:tab w:val="left" w:pos="851"/>
        <w:tab w:val="left" w:pos="1276"/>
      </w:tabs>
      <w:ind w:left="851"/>
    </w:pPr>
  </w:style>
  <w:style w:type="paragraph" w:customStyle="1" w:styleId="kantlijnraadscommissie">
    <w:name w:val="kantlijn raadscommissie"/>
    <w:basedOn w:val="Standaard"/>
    <w:pPr>
      <w:ind w:left="2268"/>
    </w:pPr>
  </w:style>
  <w:style w:type="paragraph" w:customStyle="1" w:styleId="Label">
    <w:name w:val="Label"/>
    <w:basedOn w:val="Standaard"/>
    <w:pPr>
      <w:spacing w:line="240" w:lineRule="atLeast"/>
    </w:pPr>
    <w:rPr>
      <w:i/>
      <w:sz w:val="12"/>
    </w:rPr>
  </w:style>
  <w:style w:type="character" w:styleId="Regelnummer">
    <w:name w:val="line number"/>
    <w:basedOn w:val="Standaardalinea-lettertype"/>
  </w:style>
  <w:style w:type="paragraph" w:customStyle="1" w:styleId="stad">
    <w:name w:val="stad"/>
    <w:basedOn w:val="Standaard"/>
    <w:rPr>
      <w:color w:val="0000FF"/>
    </w:rPr>
  </w:style>
  <w:style w:type="paragraph" w:styleId="Titel">
    <w:name w:val="Title"/>
    <w:basedOn w:val="Standaard"/>
    <w:qFormat/>
    <w:pPr>
      <w:spacing w:before="240" w:after="60"/>
    </w:pPr>
    <w:rPr>
      <w:b/>
      <w:i/>
      <w:color w:val="808080"/>
      <w:kern w:val="2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16"/>
    </w:rPr>
  </w:style>
  <w:style w:type="paragraph" w:styleId="Voettekst">
    <w:name w:val="footer"/>
    <w:basedOn w:val="Standaard"/>
    <w:link w:val="VoettekstChar"/>
    <w:rPr>
      <w:sz w:val="16"/>
    </w:rPr>
  </w:style>
  <w:style w:type="character" w:customStyle="1" w:styleId="voorkop">
    <w:name w:val="voorkop"/>
    <w:basedOn w:val="Standaardalinea-lettertype"/>
    <w:rPr>
      <w:rFonts w:ascii="Arial" w:hAnsi="Arial"/>
      <w:b/>
      <w:sz w:val="20"/>
    </w:rPr>
  </w:style>
  <w:style w:type="paragraph" w:customStyle="1" w:styleId="Kop41">
    <w:name w:val="Kop 41"/>
    <w:basedOn w:val="Standaard"/>
    <w:pPr>
      <w:numPr>
        <w:ilvl w:val="3"/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character" w:customStyle="1" w:styleId="refkop">
    <w:name w:val="refkop"/>
    <w:basedOn w:val="Standaardalinea-lettertype"/>
    <w:rsid w:val="0064319A"/>
    <w:rPr>
      <w:rFonts w:ascii="Arial" w:hAnsi="Arial"/>
      <w:sz w:val="14"/>
      <w:szCs w:val="16"/>
    </w:rPr>
  </w:style>
  <w:style w:type="paragraph" w:styleId="Plattetekst">
    <w:name w:val="Body Text"/>
    <w:basedOn w:val="Standaard"/>
    <w:pPr>
      <w:jc w:val="center"/>
    </w:pPr>
  </w:style>
  <w:style w:type="paragraph" w:styleId="Koptekst">
    <w:name w:val="header"/>
    <w:basedOn w:val="Standaard"/>
    <w:rsid w:val="00D723DB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paragraph" w:customStyle="1" w:styleId="hangendinspring1">
    <w:name w:val="hangend inspring 1"/>
    <w:basedOn w:val="inspring1"/>
    <w:pPr>
      <w:tabs>
        <w:tab w:val="left" w:pos="426"/>
      </w:tabs>
      <w:ind w:left="425" w:hanging="425"/>
    </w:pPr>
  </w:style>
  <w:style w:type="paragraph" w:customStyle="1" w:styleId="clausuleopmaak">
    <w:name w:val="clausuleopmaak"/>
    <w:basedOn w:val="Standaard"/>
    <w:rPr>
      <w:sz w:val="16"/>
    </w:rPr>
  </w:style>
  <w:style w:type="paragraph" w:customStyle="1" w:styleId="hangendinspring2">
    <w:name w:val="hangend inspring 2"/>
    <w:basedOn w:val="inspring2"/>
    <w:pPr>
      <w:ind w:hanging="425"/>
    </w:pPr>
  </w:style>
  <w:style w:type="paragraph" w:customStyle="1" w:styleId="mergevelden">
    <w:name w:val="mergevelden"/>
  </w:style>
  <w:style w:type="paragraph" w:customStyle="1" w:styleId="AutoCorrectie">
    <w:name w:val="AutoCorrectie"/>
  </w:style>
  <w:style w:type="character" w:styleId="Paginanummer">
    <w:name w:val="page number"/>
    <w:basedOn w:val="Standaardalinea-lettertype"/>
  </w:style>
  <w:style w:type="paragraph" w:customStyle="1" w:styleId="bijlagenummer">
    <w:name w:val="bijlagenummer"/>
    <w:basedOn w:val="Voettekst"/>
    <w:rsid w:val="009B3FB2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paragraph" w:customStyle="1" w:styleId="afschrift">
    <w:name w:val="afschrift"/>
    <w:basedOn w:val="Voettekst"/>
    <w:rsid w:val="005A1C0F"/>
    <w:pPr>
      <w:numPr>
        <w:numId w:val="1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</w:pPr>
    <w:rPr>
      <w:sz w:val="20"/>
    </w:rPr>
  </w:style>
  <w:style w:type="character" w:styleId="Hyperlink">
    <w:name w:val="Hyperlink"/>
    <w:basedOn w:val="Standaardalinea-lettertype"/>
    <w:rsid w:val="0046479F"/>
    <w:rPr>
      <w:color w:val="0000FF"/>
      <w:u w:val="single"/>
    </w:rPr>
  </w:style>
  <w:style w:type="table" w:styleId="Tabelraster">
    <w:name w:val="Table Grid"/>
    <w:basedOn w:val="Standaardtabel"/>
    <w:rsid w:val="009466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twee">
    <w:name w:val="refkoptwee"/>
    <w:basedOn w:val="Standaard"/>
    <w:rsid w:val="0064319A"/>
    <w:rPr>
      <w:sz w:val="16"/>
    </w:rPr>
  </w:style>
  <w:style w:type="paragraph" w:customStyle="1" w:styleId="archief">
    <w:name w:val="archief"/>
    <w:rsid w:val="00214A2C"/>
    <w:rPr>
      <w:rFonts w:ascii="Arial" w:hAnsi="Arial"/>
      <w:color w:val="FFFFFF"/>
    </w:rPr>
  </w:style>
  <w:style w:type="paragraph" w:customStyle="1" w:styleId="Arial10">
    <w:name w:val="Arial10"/>
    <w:basedOn w:val="Standaard"/>
    <w:rsid w:val="009F0C61"/>
    <w:pPr>
      <w:spacing w:line="240" w:lineRule="exact"/>
    </w:pPr>
  </w:style>
  <w:style w:type="character" w:customStyle="1" w:styleId="AfsluitingChar">
    <w:name w:val="Afsluiting Char"/>
    <w:basedOn w:val="Standaardalinea-lettertype"/>
    <w:link w:val="Afsluiting"/>
    <w:rsid w:val="00477342"/>
    <w:rPr>
      <w:rFonts w:ascii="Arial" w:hAnsi="Arial"/>
    </w:rPr>
  </w:style>
  <w:style w:type="character" w:customStyle="1" w:styleId="VoettekstChar">
    <w:name w:val="Voettekst Char"/>
    <w:basedOn w:val="Standaardalinea-lettertype"/>
    <w:link w:val="Voettekst"/>
    <w:rsid w:val="00477342"/>
    <w:rPr>
      <w:rFonts w:ascii="Arial" w:hAnsi="Arial"/>
      <w:sz w:val="16"/>
    </w:rPr>
  </w:style>
  <w:style w:type="paragraph" w:styleId="Lijstalinea">
    <w:name w:val="List Paragraph"/>
    <w:basedOn w:val="Standaard"/>
    <w:uiPriority w:val="34"/>
    <w:qFormat/>
    <w:rsid w:val="00477342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4B5B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B5B6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9B3E36"/>
    <w:rPr>
      <w:rFonts w:ascii="Arial" w:hAnsi="Arial"/>
    </w:rPr>
  </w:style>
  <w:style w:type="character" w:styleId="Verwijzingopmerking">
    <w:name w:val="annotation reference"/>
    <w:basedOn w:val="Standaardalinea-lettertype"/>
    <w:semiHidden/>
    <w:unhideWhenUsed/>
    <w:rsid w:val="009E0E2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E0E2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9E0E2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E0E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E0E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DC53C002FB14281738BF6C1821008" ma:contentTypeVersion="8" ma:contentTypeDescription="Create a new document." ma:contentTypeScope="" ma:versionID="87fdd3f29a645e995f9f92f1001cf115">
  <xsd:schema xmlns:xsd="http://www.w3.org/2001/XMLSchema" xmlns:xs="http://www.w3.org/2001/XMLSchema" xmlns:p="http://schemas.microsoft.com/office/2006/metadata/properties" xmlns:ns3="7ab91a73-092a-4a5d-8c8b-f4bb35c79390" xmlns:ns4="b11abd48-732f-415f-a7db-120da97787a4" targetNamespace="http://schemas.microsoft.com/office/2006/metadata/properties" ma:root="true" ma:fieldsID="a2e81cf62ac24ae840d02ddcb6850297" ns3:_="" ns4:_="">
    <xsd:import namespace="7ab91a73-092a-4a5d-8c8b-f4bb35c79390"/>
    <xsd:import namespace="b11abd48-732f-415f-a7db-120da97787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1a73-092a-4a5d-8c8b-f4bb35c79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bd48-732f-415f-a7db-120da977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b91a73-092a-4a5d-8c8b-f4bb35c79390" xsi:nil="true"/>
  </documentManagement>
</p:properties>
</file>

<file path=customXml/itemProps1.xml><?xml version="1.0" encoding="utf-8"?>
<ds:datastoreItem xmlns:ds="http://schemas.openxmlformats.org/officeDocument/2006/customXml" ds:itemID="{E91F3307-E049-446A-9400-A4504F655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FF847-88D2-4F2C-BCC6-4D28D96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91a73-092a-4a5d-8c8b-f4bb35c79390"/>
    <ds:schemaRef ds:uri="b11abd48-732f-415f-a7db-120da977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66A96-6353-42FB-8F0A-614CC26E7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15F21-C27C-43F7-A319-0CE35F22A43D}">
  <ds:schemaRefs>
    <ds:schemaRef ds:uri="http://schemas.microsoft.com/office/2006/metadata/properties"/>
    <ds:schemaRef ds:uri="http://schemas.microsoft.com/office/infopath/2007/PartnerControls"/>
    <ds:schemaRef ds:uri="7ab91a73-092a-4a5d-8c8b-f4bb35c79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Gemeente Maasdriel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Gerina van der Sijs</dc:creator>
  <cp:lastModifiedBy>Erwin van Dartel</cp:lastModifiedBy>
  <cp:revision>6</cp:revision>
  <cp:lastPrinted>2010-10-28T13:32:00Z</cp:lastPrinted>
  <dcterms:created xsi:type="dcterms:W3CDTF">2024-05-23T09:48:00Z</dcterms:created>
  <dcterms:modified xsi:type="dcterms:W3CDTF">2024-05-25T09:50:00Z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0x010100BB9DC53C002FB14281738BF6C1821008</vt:lpwstr>
  </property>
</Properties>
</file>